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1CE2" w14:textId="33F6E88E" w:rsidR="007D52B0" w:rsidRPr="00F53F4B" w:rsidRDefault="007D52B0" w:rsidP="007D52B0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>
        <w:rPr>
          <w:rFonts w:asciiTheme="minorHAnsi" w:hAnsiTheme="minorHAnsi" w:cstheme="minorHAnsi"/>
          <w:b/>
          <w:szCs w:val="22"/>
        </w:rPr>
        <w:t>3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23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3.3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678BDEBB" w14:textId="77777777" w:rsidR="007D52B0" w:rsidRPr="00F53F4B" w:rsidRDefault="007D52B0" w:rsidP="007D52B0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7BEC9F35" w14:textId="195AE75F" w:rsidR="007D52B0" w:rsidRPr="00FD6AA8" w:rsidRDefault="007D52B0" w:rsidP="007D52B0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Zakres 3-</w:t>
      </w:r>
      <w:r w:rsidR="00E772AF">
        <w:rPr>
          <w:rFonts w:asciiTheme="minorHAnsi" w:hAnsiTheme="minorHAnsi" w:cstheme="minorHAnsi"/>
          <w:b/>
          <w:bCs/>
          <w:szCs w:val="22"/>
        </w:rPr>
        <w:t>4</w:t>
      </w:r>
    </w:p>
    <w:p w14:paraId="3FA4B2BC" w14:textId="77777777" w:rsidR="007D52B0" w:rsidRPr="00FD6AA8" w:rsidRDefault="007D52B0" w:rsidP="007D52B0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2C69A127" w14:textId="77777777" w:rsidR="007D52B0" w:rsidRPr="00FD6AA8" w:rsidRDefault="007D52B0" w:rsidP="007D52B0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B581A40" w14:textId="77777777" w:rsidR="007D52B0" w:rsidRPr="00FD6AA8" w:rsidRDefault="007D52B0" w:rsidP="007D52B0">
      <w:pPr>
        <w:pStyle w:val="NormalnyWeb"/>
        <w:rPr>
          <w:rFonts w:asciiTheme="minorHAnsi" w:hAnsiTheme="minorHAnsi" w:cstheme="minorHAnsi"/>
          <w:szCs w:val="22"/>
        </w:rPr>
      </w:pPr>
    </w:p>
    <w:p w14:paraId="2DF3F539" w14:textId="5D6CA521" w:rsidR="007D52B0" w:rsidRPr="00E40733" w:rsidRDefault="007D52B0" w:rsidP="007D52B0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>
        <w:rPr>
          <w:rFonts w:asciiTheme="minorHAnsi" w:hAnsiTheme="minorHAnsi" w:cstheme="minorHAnsi"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03135BCF" w14:textId="77777777" w:rsidR="007D52B0" w:rsidRDefault="007D52B0" w:rsidP="007D52B0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18B5CE59" w14:textId="77777777" w:rsidR="007D52B0" w:rsidRDefault="007D52B0" w:rsidP="007D52B0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11B9DE04" w14:textId="77777777" w:rsidR="007D52B0" w:rsidRPr="00FD6AA8" w:rsidRDefault="007D52B0" w:rsidP="007D52B0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2286F3FB" w14:textId="77777777" w:rsidR="007D52B0" w:rsidRPr="00FD6AA8" w:rsidRDefault="007D52B0" w:rsidP="007D52B0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2E4AA453" w14:textId="77777777" w:rsidR="007D52B0" w:rsidRPr="00FD6AA8" w:rsidRDefault="007D52B0" w:rsidP="007D52B0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008ECA37" w14:textId="77777777" w:rsidR="007D52B0" w:rsidRDefault="007D52B0" w:rsidP="007D52B0">
      <w:pPr>
        <w:pStyle w:val="NormalnyWeb"/>
        <w:rPr>
          <w:rFonts w:asciiTheme="minorHAnsi" w:hAnsiTheme="minorHAnsi" w:cstheme="minorHAnsi"/>
          <w:szCs w:val="22"/>
        </w:rPr>
      </w:pPr>
    </w:p>
    <w:p w14:paraId="00F04D17" w14:textId="77777777" w:rsidR="007D52B0" w:rsidRPr="00FD6AA8" w:rsidRDefault="007D52B0" w:rsidP="007D52B0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1DCA2C2C" w14:textId="77777777" w:rsidR="007D52B0" w:rsidRPr="00FD6AA8" w:rsidRDefault="007D52B0" w:rsidP="007D52B0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700D5787" w14:textId="77777777" w:rsidR="007D52B0" w:rsidRPr="00FD6AA8" w:rsidRDefault="007D52B0" w:rsidP="007D52B0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4AE3C8CC" w14:textId="77777777" w:rsidR="007D52B0" w:rsidRPr="00FD6AA8" w:rsidRDefault="007D52B0" w:rsidP="007D52B0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1F9B07D0" w14:textId="77777777" w:rsidR="007D52B0" w:rsidRPr="00FD6AA8" w:rsidRDefault="007D52B0" w:rsidP="007D52B0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198777E7" w14:textId="77777777" w:rsidR="007D52B0" w:rsidRPr="00FD6AA8" w:rsidRDefault="007D52B0" w:rsidP="007D52B0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D0F9B60" w14:textId="77777777" w:rsidR="007D52B0" w:rsidRPr="00FD6AA8" w:rsidRDefault="007D52B0" w:rsidP="007D52B0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5AC8B67F" w14:textId="77777777" w:rsidR="007D52B0" w:rsidRPr="00FD6AA8" w:rsidRDefault="007D52B0" w:rsidP="007D52B0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10E1375" w14:textId="77777777" w:rsidR="007D52B0" w:rsidRPr="00FD6AA8" w:rsidRDefault="007D52B0" w:rsidP="007D52B0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740D49DD" w14:textId="77777777" w:rsidR="007D52B0" w:rsidRPr="00FD6AA8" w:rsidRDefault="007D52B0" w:rsidP="007D52B0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CD7A5BC" w14:textId="77777777" w:rsidR="007D52B0" w:rsidRPr="00E40733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Pr="00E40733">
        <w:rPr>
          <w:rFonts w:asciiTheme="minorHAnsi" w:hAnsiTheme="minorHAnsi" w:cstheme="minorHAnsi"/>
          <w:szCs w:val="22"/>
        </w:rPr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37FE0047" w14:textId="77777777" w:rsidR="007D52B0" w:rsidRPr="00FD6AA8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65D7B9C" w14:textId="68FCC04E" w:rsidR="007D52B0" w:rsidRPr="00FD6AA8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23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>
        <w:rPr>
          <w:rFonts w:asciiTheme="minorHAnsi" w:hAnsiTheme="minorHAnsi" w:cstheme="minorHAnsi"/>
          <w:szCs w:val="22"/>
        </w:rPr>
        <w:t>(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6B5BE503" w14:textId="77777777" w:rsidR="007D52B0" w:rsidRPr="00FD6AA8" w:rsidRDefault="007D52B0" w:rsidP="007D52B0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3F6DA006" w14:textId="77777777" w:rsidR="007D52B0" w:rsidRPr="00EE0685" w:rsidRDefault="007D52B0" w:rsidP="007D52B0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6BA0CA70" w14:textId="77777777" w:rsidR="007D52B0" w:rsidRPr="00EE0685" w:rsidRDefault="007D52B0" w:rsidP="007D52B0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przez Przyjmującego zamówienie: pielęgniarkę/pielęgniarza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128316BD" w14:textId="77777777" w:rsidR="007D52B0" w:rsidRPr="00EE0685" w:rsidRDefault="007D52B0" w:rsidP="007D52B0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4A0C0170" w14:textId="77777777" w:rsidR="007D52B0" w:rsidRPr="00EE0685" w:rsidRDefault="007D52B0" w:rsidP="007D52B0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49A0090B" w14:textId="77777777" w:rsidR="007D52B0" w:rsidRPr="00EE0685" w:rsidRDefault="007D52B0" w:rsidP="007D52B0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B87BF4B" w14:textId="77777777" w:rsidR="007D52B0" w:rsidRPr="00EE0685" w:rsidRDefault="007D52B0" w:rsidP="007D52B0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41C260FC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90F7AFD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41EE14C6" w14:textId="77777777" w:rsidR="007D52B0" w:rsidRPr="00EE0685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659FDA1A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407F000C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>
        <w:rPr>
          <w:rFonts w:asciiTheme="minorHAnsi" w:hAnsiTheme="minorHAnsi" w:cstheme="minorHAnsi"/>
          <w:szCs w:val="22"/>
        </w:rPr>
        <w:t>…………………………………………………..</w:t>
      </w:r>
      <w:r w:rsidRPr="00EE0685">
        <w:rPr>
          <w:rFonts w:asciiTheme="minorHAnsi" w:hAnsiTheme="minorHAnsi" w:cstheme="minorHAnsi"/>
          <w:szCs w:val="22"/>
        </w:rPr>
        <w:t>,</w:t>
      </w:r>
    </w:p>
    <w:p w14:paraId="633195B6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004960A8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A0DB1F9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1A7165FE" w14:textId="77777777" w:rsidR="007D52B0" w:rsidRPr="00EE0685" w:rsidRDefault="007D52B0" w:rsidP="007D52B0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>
        <w:rPr>
          <w:rFonts w:asciiTheme="minorHAnsi" w:hAnsiTheme="minorHAnsi" w:cstheme="minorHAnsi"/>
          <w:szCs w:val="22"/>
        </w:rPr>
        <w:t>;</w:t>
      </w:r>
    </w:p>
    <w:p w14:paraId="0B627C87" w14:textId="77777777" w:rsidR="007D52B0" w:rsidRDefault="007D52B0" w:rsidP="007D52B0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>
        <w:rPr>
          <w:rFonts w:asciiTheme="minorHAnsi" w:hAnsiTheme="minorHAnsi" w:cstheme="minorHAnsi"/>
          <w:szCs w:val="22"/>
        </w:rPr>
        <w:t>;</w:t>
      </w:r>
    </w:p>
    <w:p w14:paraId="5C4FF601" w14:textId="77777777" w:rsidR="007D52B0" w:rsidRDefault="007D52B0" w:rsidP="007D52B0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Położnych.</w:t>
      </w:r>
    </w:p>
    <w:p w14:paraId="029D61C9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 xml:space="preserve">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69B243A3" w14:textId="77777777" w:rsidR="00B812C2" w:rsidRDefault="007D52B0" w:rsidP="00B812C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zapoznał się i zobowiązuje do przestrzegania czynności w ramach wdrożonej i ustanowionej polityki jakości, procedur i instrukcji systemu zarządzania jakością.</w:t>
      </w:r>
    </w:p>
    <w:p w14:paraId="705EDFF3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>
        <w:rPr>
          <w:rFonts w:asciiTheme="minorHAnsi" w:hAnsiTheme="minorHAnsi" w:cstheme="minorHAnsi"/>
          <w:bCs/>
          <w:szCs w:val="22"/>
        </w:rPr>
        <w:t> </w:t>
      </w:r>
      <w:r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02C259C7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74FADB5D" w14:textId="77777777" w:rsidR="007D52B0" w:rsidRPr="00EE0685" w:rsidRDefault="007D52B0" w:rsidP="007D52B0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56BE8834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67C28C0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4434433D" w14:textId="77777777" w:rsidR="007D52B0" w:rsidRPr="00EE0685" w:rsidRDefault="007D52B0" w:rsidP="007D52B0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24044DCF" w14:textId="77777777" w:rsidR="007D52B0" w:rsidRPr="00EE0685" w:rsidRDefault="007D52B0" w:rsidP="007D52B0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5429BF16" w14:textId="77777777" w:rsidR="007D52B0" w:rsidRPr="0035205E" w:rsidRDefault="007D52B0" w:rsidP="007D52B0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6094945E" w14:textId="77777777" w:rsidR="007D52B0" w:rsidRPr="00EE0685" w:rsidRDefault="007D52B0" w:rsidP="007D52B0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3F0CD123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9BFF046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3718EFE" w14:textId="77777777" w:rsidR="007D52B0" w:rsidRPr="00EE0685" w:rsidRDefault="007D52B0" w:rsidP="007D52B0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687466B" w14:textId="77777777" w:rsidR="007D52B0" w:rsidRPr="00EE0685" w:rsidRDefault="007D52B0" w:rsidP="007D52B0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EA54DC9" w14:textId="77777777" w:rsidR="007D52B0" w:rsidRPr="00EE0685" w:rsidRDefault="007D52B0" w:rsidP="007D52B0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26A60CD6" w14:textId="77777777" w:rsidR="007D52B0" w:rsidRPr="00EE0685" w:rsidRDefault="007D52B0" w:rsidP="007D52B0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4B19574" w14:textId="77777777" w:rsidR="00E772AF" w:rsidRDefault="00E772AF" w:rsidP="007D52B0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72EF6DF0" w14:textId="77777777" w:rsidR="00E772AF" w:rsidRDefault="00E772AF" w:rsidP="007D52B0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11B2445C" w14:textId="77777777" w:rsidR="00E772AF" w:rsidRDefault="00E772AF" w:rsidP="007D52B0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1119745A" w14:textId="66597A36" w:rsidR="007D52B0" w:rsidRPr="00EE0685" w:rsidRDefault="007D52B0" w:rsidP="007D52B0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18915B5E" w14:textId="77777777" w:rsidR="007D52B0" w:rsidRPr="0035205E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1B6AE13E" w14:textId="77777777" w:rsidR="007D52B0" w:rsidRPr="0035205E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E4FD4EC" w14:textId="77777777" w:rsidR="007D52B0" w:rsidRPr="0035205E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07A853EE" w14:textId="77777777" w:rsidR="007D52B0" w:rsidRPr="0035205E" w:rsidRDefault="007D52B0" w:rsidP="007D52B0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FA87E0B" w14:textId="77777777" w:rsidR="007D52B0" w:rsidRPr="0035205E" w:rsidRDefault="007D52B0" w:rsidP="007D52B0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DF848C1" w14:textId="77777777" w:rsidR="007D52B0" w:rsidRPr="0035205E" w:rsidRDefault="007D52B0" w:rsidP="007D52B0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190C0F5F" w14:textId="77777777" w:rsidR="007D52B0" w:rsidRPr="0035205E" w:rsidRDefault="007D52B0" w:rsidP="007D52B0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7EB681A1" w14:textId="77777777" w:rsidR="007D52B0" w:rsidRPr="0035205E" w:rsidRDefault="007D52B0" w:rsidP="007D52B0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3A9800B0" w14:textId="77777777" w:rsidR="007D52B0" w:rsidRPr="0035205E" w:rsidRDefault="007D52B0" w:rsidP="007D52B0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745F3BDF" w14:textId="77777777" w:rsidR="007D52B0" w:rsidRPr="0035205E" w:rsidRDefault="007D52B0" w:rsidP="007D52B0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0488D559" w14:textId="77777777" w:rsidR="007D52B0" w:rsidRDefault="007D52B0" w:rsidP="007D52B0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106D6A36" w14:textId="77777777" w:rsidR="007D52B0" w:rsidRPr="0035205E" w:rsidRDefault="007D52B0" w:rsidP="007D52B0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09059E8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D5ED47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45FC8805" w14:textId="77777777" w:rsidR="007D52B0" w:rsidRDefault="007D52B0" w:rsidP="007D52B0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1. Przyjmujący zamówienie zobowiązany jest do wykonywania czynności zawodowych zgodnie ze specyfikacją Oddziału ………………………………., a w szczególności do:</w:t>
      </w:r>
    </w:p>
    <w:p w14:paraId="03FB0FBF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Zapewnienia kompleksowej opieki pielęgniarskiej nad pacjentami </w:t>
      </w:r>
    </w:p>
    <w:p w14:paraId="5197C364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 (</w:t>
      </w:r>
      <w:r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</w:p>
    <w:p w14:paraId="462FA53A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zleceń lekarskich w tym podawania leków wyłącznie na pisemne zlecenia lekarza, z wyjątkiem sytuacji pilnych  (np. reanimacji lub podobne sytuacje ratowania życie) kiedy dopuszcza się podanie leków na zalecenie ustne, </w:t>
      </w:r>
    </w:p>
    <w:p w14:paraId="2CE26A01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</w:p>
    <w:p w14:paraId="05096A3B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</w:p>
    <w:p w14:paraId="553CFFF2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poleceń wydanych  przez pielęgniarkę naczelną i/lub  pielęgniarkę koordynująca </w:t>
      </w:r>
    </w:p>
    <w:p w14:paraId="2033CEB1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Zasięgania informacji u pielęgniarki naczelnej/oddziałowej/koordynującej, pielęgniarek specjalistek oraz u lekarzy na tematy budzące wątpliwości </w:t>
      </w:r>
    </w:p>
    <w:p w14:paraId="7E8D25BA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07ED5113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 ( jeśli dotyczy )</w:t>
      </w:r>
    </w:p>
    <w:p w14:paraId="364C0D29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>
        <w:rPr>
          <w:rFonts w:asciiTheme="minorHAnsi" w:hAnsiTheme="minorHAnsi" w:cstheme="minorHAnsi"/>
          <w:szCs w:val="22"/>
        </w:rPr>
        <w:t>.</w:t>
      </w:r>
    </w:p>
    <w:p w14:paraId="1EA1ADC5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 ( jeśli dotyczy )</w:t>
      </w:r>
    </w:p>
    <w:p w14:paraId="3B942A2B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Nadzorowania personelu pomocniczego własnego SP WZOZ MSWiA oraz firm zewnętrznych </w:t>
      </w:r>
    </w:p>
    <w:p w14:paraId="3E229807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63906">
        <w:rPr>
          <w:rFonts w:asciiTheme="minorHAnsi" w:hAnsiTheme="minorHAnsi" w:cstheme="minorHAnsi"/>
          <w:szCs w:val="22"/>
        </w:rPr>
        <w:t xml:space="preserve"> -edukacji pacjentów w ramach posiadanych kompetencji</w:t>
      </w:r>
    </w:p>
    <w:p w14:paraId="502F074E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medycznych, </w:t>
      </w:r>
    </w:p>
    <w:p w14:paraId="37380F1B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7CA85B7E" w14:textId="77777777" w:rsidR="007D52B0" w:rsidRPr="00B63906" w:rsidRDefault="007D52B0" w:rsidP="007D52B0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>
        <w:rPr>
          <w:rFonts w:asciiTheme="minorHAnsi" w:hAnsiTheme="minorHAnsi" w:cstheme="minorHAnsi"/>
          <w:szCs w:val="22"/>
        </w:rPr>
        <w:t>.</w:t>
      </w:r>
    </w:p>
    <w:p w14:paraId="61CAE50F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FC26D0E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20DE8E8D" w14:textId="77777777" w:rsidR="007D52B0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4E364BFF" w14:textId="6B9BB83C" w:rsidR="00260489" w:rsidRDefault="00AA1BBA" w:rsidP="00260489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godzin realizacji w danym okresie rozliczeniowym – miesiącu świadczeń zdrowotnych i ceny jednostkowej w wysokości </w:t>
      </w:r>
      <w:r w:rsidRPr="00AA1BBA">
        <w:rPr>
          <w:rFonts w:asciiTheme="minorHAnsi" w:hAnsiTheme="minorHAnsi" w:cstheme="minorHAnsi"/>
          <w:b/>
          <w:bCs/>
          <w:szCs w:val="22"/>
        </w:rPr>
        <w:t>………….. zł brutto/ za 1 godzinę</w:t>
      </w:r>
      <w:r>
        <w:rPr>
          <w:rFonts w:asciiTheme="minorHAnsi" w:hAnsiTheme="minorHAnsi" w:cstheme="minorHAnsi"/>
          <w:b/>
          <w:bCs/>
          <w:szCs w:val="22"/>
        </w:rPr>
        <w:t xml:space="preserve"> (przy realizacji do 192 godzin w m-cu) </w:t>
      </w:r>
      <w:r>
        <w:rPr>
          <w:rFonts w:asciiTheme="minorHAnsi" w:hAnsiTheme="minorHAnsi" w:cstheme="minorHAnsi"/>
          <w:szCs w:val="22"/>
        </w:rPr>
        <w:t>realizacji świadczeń zdrowotnych w ordynacji dziennej/dyżurze medycznym przez pielęgniarkę/pielęgniarza w Oddziale ………………………………………………………………. SP WZOZ MSWiA w Bydgoszczy.</w:t>
      </w:r>
    </w:p>
    <w:p w14:paraId="6D394507" w14:textId="4CEE0B91" w:rsidR="00AA1BBA" w:rsidRPr="00AA1BBA" w:rsidRDefault="00AA1BBA" w:rsidP="00AA1BBA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godzin realizacji w danym okresie rozliczeniowym – miesiącu świadczeń zdrowotnych i ceny jednostkowej w wysokości </w:t>
      </w:r>
      <w:r w:rsidRPr="00AA1BBA">
        <w:rPr>
          <w:rFonts w:asciiTheme="minorHAnsi" w:hAnsiTheme="minorHAnsi" w:cstheme="minorHAnsi"/>
          <w:b/>
          <w:bCs/>
          <w:szCs w:val="22"/>
        </w:rPr>
        <w:t>………….. zł brutto/ za 1 godzinę</w:t>
      </w:r>
      <w:r>
        <w:rPr>
          <w:rFonts w:asciiTheme="minorHAnsi" w:hAnsiTheme="minorHAnsi" w:cstheme="minorHAnsi"/>
          <w:b/>
          <w:bCs/>
          <w:szCs w:val="22"/>
        </w:rPr>
        <w:t xml:space="preserve"> (przy realizacji powyżej 192 godzin w m-cu) </w:t>
      </w:r>
      <w:r>
        <w:rPr>
          <w:rFonts w:asciiTheme="minorHAnsi" w:hAnsiTheme="minorHAnsi" w:cstheme="minorHAnsi"/>
          <w:szCs w:val="22"/>
        </w:rPr>
        <w:t>realizacji świadczeń zdrowotnych w ordynacji dziennej/dyżurze medycznym przez pielęgniarkę/pielęgniarza w Oddziale ………………………………………………………………. SP WZOZ MSWiA w Bydgoszczy.</w:t>
      </w:r>
    </w:p>
    <w:p w14:paraId="0C51DD22" w14:textId="77777777" w:rsidR="007D52B0" w:rsidRPr="00FC3A5D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B9D1654" w14:textId="77777777" w:rsidR="007D52B0" w:rsidRPr="00594986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146E581B" w14:textId="77777777" w:rsidR="007D52B0" w:rsidRPr="00594986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836B123" w14:textId="77777777" w:rsidR="007D52B0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153687CD" w14:textId="188E515C" w:rsidR="007D52B0" w:rsidRPr="00594986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świadczeń objętych </w:t>
      </w:r>
      <w:r w:rsidR="00C47FF9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>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68046F27" w14:textId="45A30E4C" w:rsidR="007D52B0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dni.</w:t>
      </w:r>
    </w:p>
    <w:p w14:paraId="37404D0C" w14:textId="7379D6B7" w:rsidR="00C47FF9" w:rsidRPr="00E772AF" w:rsidRDefault="00C47FF9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bookmarkStart w:id="0" w:name="_Hlk149647258"/>
      <w:r w:rsidRPr="00E772AF">
        <w:rPr>
          <w:rFonts w:asciiTheme="minorHAnsi" w:hAnsiTheme="minorHAnsi" w:cstheme="minorHAnsi"/>
          <w:szCs w:val="22"/>
        </w:rPr>
        <w:t xml:space="preserve">W przypadku nierealizowania świadczeń objętych umową </w:t>
      </w:r>
      <w:r w:rsidR="008A23DA" w:rsidRPr="00E772AF">
        <w:rPr>
          <w:rFonts w:asciiTheme="minorHAnsi" w:hAnsiTheme="minorHAnsi" w:cstheme="minorHAnsi"/>
          <w:szCs w:val="22"/>
        </w:rPr>
        <w:t xml:space="preserve">z powodu </w:t>
      </w:r>
      <w:r w:rsidRPr="00E772AF">
        <w:rPr>
          <w:rFonts w:asciiTheme="minorHAnsi" w:hAnsiTheme="minorHAnsi" w:cstheme="minorHAnsi"/>
          <w:szCs w:val="22"/>
        </w:rPr>
        <w:t>chorob</w:t>
      </w:r>
      <w:r w:rsidR="008A23DA" w:rsidRPr="00E772AF">
        <w:rPr>
          <w:rFonts w:asciiTheme="minorHAnsi" w:hAnsiTheme="minorHAnsi" w:cstheme="minorHAnsi"/>
          <w:szCs w:val="22"/>
        </w:rPr>
        <w:t>y</w:t>
      </w:r>
      <w:r w:rsidRPr="00E772AF">
        <w:rPr>
          <w:rFonts w:asciiTheme="minorHAnsi" w:hAnsiTheme="minorHAnsi" w:cstheme="minorHAnsi"/>
          <w:szCs w:val="22"/>
        </w:rPr>
        <w:t xml:space="preserve"> Przyjmujący zamówienie zobowiązany jest w terminie 7 dni od dnia nierealizowania świadczeń do dostarczenia lub przesłania drogą elektroniczną na adres email: </w:t>
      </w:r>
      <w:hyperlink r:id="rId6" w:history="1">
        <w:r w:rsidRPr="00E772AF">
          <w:rPr>
            <w:rStyle w:val="Hipercze"/>
            <w:rFonts w:asciiTheme="minorHAnsi" w:hAnsiTheme="minorHAnsi" w:cstheme="minorHAnsi"/>
            <w:color w:val="auto"/>
            <w:szCs w:val="22"/>
          </w:rPr>
          <w:t>kadry@szpitalmsw.bydgoszcz.pl</w:t>
        </w:r>
      </w:hyperlink>
      <w:r w:rsidRPr="00E772AF">
        <w:rPr>
          <w:rStyle w:val="Hipercze"/>
          <w:rFonts w:asciiTheme="minorHAnsi" w:hAnsiTheme="minorHAnsi" w:cstheme="minorHAnsi"/>
          <w:color w:val="auto"/>
          <w:szCs w:val="22"/>
        </w:rPr>
        <w:t xml:space="preserve"> </w:t>
      </w:r>
      <w:r w:rsidRPr="00E772AF">
        <w:rPr>
          <w:rFonts w:asciiTheme="minorHAnsi" w:hAnsiTheme="minorHAnsi" w:cstheme="minorHAnsi"/>
          <w:szCs w:val="22"/>
        </w:rPr>
        <w:t xml:space="preserve">kserokopii zwolnienia lekarskiego/wydruku z PUE ZUS potwierdzającego niezdolność do pracy za czas </w:t>
      </w:r>
      <w:r w:rsidR="008A23DA" w:rsidRPr="00E772AF">
        <w:rPr>
          <w:rFonts w:asciiTheme="minorHAnsi" w:hAnsiTheme="minorHAnsi" w:cstheme="minorHAnsi"/>
          <w:szCs w:val="22"/>
        </w:rPr>
        <w:t>nierealizowania świadczeń</w:t>
      </w:r>
      <w:r w:rsidRPr="00E772AF">
        <w:rPr>
          <w:rFonts w:asciiTheme="minorHAnsi" w:hAnsiTheme="minorHAnsi" w:cstheme="minorHAnsi"/>
          <w:szCs w:val="22"/>
        </w:rPr>
        <w:t>.</w:t>
      </w:r>
    </w:p>
    <w:bookmarkEnd w:id="0"/>
    <w:p w14:paraId="0D292767" w14:textId="77777777" w:rsidR="007D52B0" w:rsidRPr="00594986" w:rsidRDefault="007D52B0" w:rsidP="007D52B0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7ED95409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279D141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465DB1B5" w14:textId="77777777" w:rsidR="007D52B0" w:rsidRPr="00594986" w:rsidRDefault="007D52B0" w:rsidP="007D52B0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137759C7" w14:textId="77777777" w:rsidR="007D52B0" w:rsidRPr="00594986" w:rsidRDefault="007D52B0" w:rsidP="007D52B0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4BBE5C8" w14:textId="77777777" w:rsidR="007D52B0" w:rsidRPr="00594986" w:rsidRDefault="007D52B0" w:rsidP="007D52B0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76B163B" w14:textId="77777777" w:rsidR="007D52B0" w:rsidRPr="00594986" w:rsidRDefault="007D52B0" w:rsidP="007D52B0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lastRenderedPageBreak/>
        <w:t>Złożenie rachunku po terminie wskazanym w punkcie 2 może powodować wydłużenie terminu zapłaty o dni opóźnienia.</w:t>
      </w:r>
    </w:p>
    <w:p w14:paraId="0240907B" w14:textId="77777777" w:rsidR="007D52B0" w:rsidRPr="00594986" w:rsidRDefault="007D52B0" w:rsidP="007D52B0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1F37742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432D7C6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5D8CABA1" w14:textId="77777777" w:rsidR="007D52B0" w:rsidRPr="00EE0685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8A116A0" w14:textId="77777777" w:rsidR="007D52B0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6A2D2AE" w14:textId="77777777" w:rsidR="007D52B0" w:rsidRPr="00EE0685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0F7952C7" w14:textId="77777777" w:rsidR="007D52B0" w:rsidRPr="00594986" w:rsidRDefault="007D52B0" w:rsidP="007D52B0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3C694F8B" w14:textId="77777777" w:rsidR="007D52B0" w:rsidRPr="00594986" w:rsidRDefault="007D52B0" w:rsidP="007D52B0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bookmarkStart w:id="1" w:name="_Hlk149647291"/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</w:t>
      </w:r>
      <w:bookmarkStart w:id="2" w:name="_Hlk89260820"/>
      <w:r w:rsidRPr="00594986">
        <w:rPr>
          <w:rFonts w:asciiTheme="minorHAnsi" w:hAnsiTheme="minorHAnsi" w:cstheme="minorHAnsi"/>
          <w:szCs w:val="22"/>
        </w:rPr>
        <w:t xml:space="preserve">Dz. U. z </w:t>
      </w:r>
      <w:r>
        <w:rPr>
          <w:rFonts w:asciiTheme="minorHAnsi" w:hAnsiTheme="minorHAnsi" w:cstheme="minorHAnsi"/>
          <w:szCs w:val="22"/>
        </w:rPr>
        <w:t>2019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  <w:bookmarkEnd w:id="2"/>
    </w:p>
    <w:bookmarkEnd w:id="1"/>
    <w:p w14:paraId="2F1D6AA1" w14:textId="77777777" w:rsidR="007D52B0" w:rsidRPr="00594986" w:rsidRDefault="007D52B0" w:rsidP="007D52B0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169061E1" w14:textId="77777777" w:rsidR="007D52B0" w:rsidRPr="00594986" w:rsidRDefault="007D52B0" w:rsidP="007D52B0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3C07C1D7" w14:textId="77777777" w:rsidR="007D52B0" w:rsidRPr="00594986" w:rsidRDefault="007D52B0" w:rsidP="007D52B0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0A42B6D" w14:textId="77777777" w:rsidR="007D52B0" w:rsidRPr="00EE0685" w:rsidRDefault="007D52B0" w:rsidP="007D52B0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522B1AB" w14:textId="77777777" w:rsidR="007D52B0" w:rsidRPr="003A548A" w:rsidRDefault="007D52B0" w:rsidP="007D52B0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F06A206" w14:textId="77777777" w:rsidR="007D52B0" w:rsidRPr="003A548A" w:rsidRDefault="007D52B0" w:rsidP="007D52B0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5C827CCC" w14:textId="77777777" w:rsidR="007D52B0" w:rsidRPr="003A548A" w:rsidRDefault="007D52B0" w:rsidP="007D52B0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14FA75EE" w14:textId="77777777" w:rsidR="007D52B0" w:rsidRPr="003A548A" w:rsidRDefault="007D52B0" w:rsidP="007D52B0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78ADA70" w14:textId="77777777" w:rsidR="007D52B0" w:rsidRPr="003A548A" w:rsidRDefault="007D52B0" w:rsidP="007D52B0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54EAF69E" w14:textId="77777777" w:rsidR="007D52B0" w:rsidRPr="003A548A" w:rsidRDefault="007D52B0" w:rsidP="007D52B0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5503F5DF" w14:textId="77777777" w:rsidR="007D52B0" w:rsidRDefault="007D52B0" w:rsidP="007D52B0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13FC4A20" w14:textId="77777777" w:rsidR="007D52B0" w:rsidRPr="003A548A" w:rsidRDefault="007D52B0" w:rsidP="007D52B0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0B4667F" w14:textId="77777777" w:rsidR="007D52B0" w:rsidRPr="003A548A" w:rsidRDefault="007D52B0" w:rsidP="007D52B0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33CCEACF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758C46A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0373FFB6" w14:textId="02C38020" w:rsidR="007D52B0" w:rsidRPr="003A548A" w:rsidRDefault="007D52B0" w:rsidP="007D52B0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</w:t>
      </w:r>
      <w:r w:rsidR="009F7CDF">
        <w:rPr>
          <w:rFonts w:asciiTheme="minorHAnsi" w:hAnsiTheme="minorHAnsi" w:cstheme="minorHAnsi"/>
          <w:b/>
          <w:szCs w:val="22"/>
        </w:rPr>
        <w:t>4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</w:t>
      </w:r>
      <w:r w:rsidR="009F7CDF">
        <w:rPr>
          <w:rFonts w:asciiTheme="minorHAnsi" w:hAnsiTheme="minorHAnsi" w:cstheme="minorHAnsi"/>
          <w:b/>
          <w:szCs w:val="22"/>
        </w:rPr>
        <w:t>5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14259D7F" w14:textId="77777777" w:rsidR="007D52B0" w:rsidRPr="003A548A" w:rsidRDefault="007D52B0" w:rsidP="007D52B0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5A9D29DB" w14:textId="77777777" w:rsidR="007D52B0" w:rsidRDefault="007D52B0" w:rsidP="009F7CDF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64ADAEE7" w14:textId="75E7D9D8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61BCD00" w14:textId="77777777" w:rsidR="007D52B0" w:rsidRPr="003A548A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23947E39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BB290D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3122911E" w14:textId="77777777" w:rsidR="007D52B0" w:rsidRPr="003A548A" w:rsidRDefault="007D52B0" w:rsidP="007D52B0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16260AFC" w14:textId="77777777" w:rsidR="007D52B0" w:rsidRPr="003A548A" w:rsidRDefault="007D52B0" w:rsidP="007D52B0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802C47" w14:textId="77777777" w:rsidR="007D52B0" w:rsidRPr="003A548A" w:rsidRDefault="007D52B0" w:rsidP="007D52B0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6C2F8B9D" w14:textId="77777777" w:rsidR="007D52B0" w:rsidRPr="003A548A" w:rsidRDefault="007D52B0" w:rsidP="007D52B0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770BEE7B" w14:textId="77777777" w:rsidR="007D52B0" w:rsidRPr="003A548A" w:rsidRDefault="007D52B0" w:rsidP="007D52B0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1FC8ECFB" w14:textId="77777777" w:rsidR="007D52B0" w:rsidRPr="003A548A" w:rsidRDefault="007D52B0" w:rsidP="007D52B0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7A381C3E" w14:textId="77777777" w:rsidR="007D52B0" w:rsidRPr="003A548A" w:rsidRDefault="007D52B0" w:rsidP="007D52B0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55A0662A" w14:textId="77777777" w:rsidR="007D52B0" w:rsidRPr="003A548A" w:rsidRDefault="007D52B0" w:rsidP="007D52B0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057C4BFA" w14:textId="77777777" w:rsidR="007D52B0" w:rsidRPr="003A548A" w:rsidRDefault="007D52B0" w:rsidP="007D52B0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C7B6CD2" w14:textId="77777777" w:rsidR="007D52B0" w:rsidRPr="003A548A" w:rsidRDefault="007D52B0" w:rsidP="007D52B0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60A7433" w14:textId="77777777" w:rsidR="007D52B0" w:rsidRPr="003A548A" w:rsidRDefault="007D52B0" w:rsidP="007D52B0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0A18C669" w14:textId="77777777" w:rsidR="007D52B0" w:rsidRPr="003A548A" w:rsidRDefault="007D52B0" w:rsidP="007D52B0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380639D" w14:textId="77777777" w:rsidR="007D52B0" w:rsidRPr="003A548A" w:rsidRDefault="007D52B0" w:rsidP="007D52B0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1F7A6417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5E891E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06BF17AC" w14:textId="77777777" w:rsidR="007D52B0" w:rsidRPr="003A548A" w:rsidRDefault="007D52B0" w:rsidP="007D52B0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47139034" w14:textId="77777777" w:rsidR="007B02EE" w:rsidRDefault="007B02EE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792EE20" w14:textId="32782AED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1AC617DF" w14:textId="77777777" w:rsidR="007D52B0" w:rsidRPr="003A548A" w:rsidRDefault="007D52B0" w:rsidP="007D52B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C8E7C1C" w14:textId="77777777" w:rsidR="007D52B0" w:rsidRPr="003A548A" w:rsidRDefault="007D52B0" w:rsidP="007D52B0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13C1D8E" w14:textId="77777777" w:rsidR="007D52B0" w:rsidRPr="00E43249" w:rsidRDefault="007D52B0" w:rsidP="007D52B0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Udzielający zamówienie, występując w roli administratora danych, upoważnia Przyjmującego zamówienie do przetwarzania danych osobowych w zakresie zbierania, utrwalania, </w:t>
      </w:r>
      <w:r w:rsidRPr="00E43249">
        <w:rPr>
          <w:rFonts w:asciiTheme="minorHAnsi" w:hAnsiTheme="minorHAnsi" w:cstheme="minorHAnsi"/>
          <w:szCs w:val="22"/>
        </w:rPr>
        <w:lastRenderedPageBreak/>
        <w:t>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A46B331" w14:textId="77777777" w:rsidR="007D52B0" w:rsidRPr="00E43249" w:rsidRDefault="007D52B0" w:rsidP="007D52B0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45553A23" w14:textId="77777777" w:rsidR="007D52B0" w:rsidRPr="00E43249" w:rsidRDefault="007D52B0" w:rsidP="007D52B0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71A43AA9" w14:textId="77777777" w:rsidR="007D52B0" w:rsidRPr="00E43249" w:rsidRDefault="007D52B0" w:rsidP="007D52B0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46B5F74" w14:textId="77777777" w:rsidR="007D52B0" w:rsidRPr="00E43249" w:rsidRDefault="007D52B0" w:rsidP="007D52B0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6639BAEE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FC53BD7" w14:textId="77777777" w:rsidR="007D52B0" w:rsidRPr="003A548A" w:rsidRDefault="007D52B0" w:rsidP="007D52B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C9578DA" w14:textId="1F4C5AC2" w:rsidR="007D52B0" w:rsidRPr="003A548A" w:rsidRDefault="007D52B0" w:rsidP="007D52B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 ze zm</w:t>
      </w:r>
      <w:r w:rsidRPr="00FD6AA8">
        <w:rPr>
          <w:rFonts w:asciiTheme="minorHAnsi" w:hAnsiTheme="minorHAnsi" w:cstheme="minorHAnsi"/>
          <w:szCs w:val="22"/>
        </w:rPr>
        <w:t>.)</w:t>
      </w:r>
    </w:p>
    <w:p w14:paraId="6D4A238D" w14:textId="77777777" w:rsidR="007D52B0" w:rsidRPr="00F53F4B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042C8B0" w14:textId="77777777" w:rsidR="007D52B0" w:rsidRPr="00F53F4B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2D19FA81" w14:textId="77777777" w:rsidR="007D52B0" w:rsidRPr="00F53F4B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58ABF649" w14:textId="77777777" w:rsidR="007D52B0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8143D0A" w14:textId="77777777" w:rsidR="007D52B0" w:rsidRPr="00F53F4B" w:rsidRDefault="007D52B0" w:rsidP="007D52B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1B767F67" w14:textId="77777777" w:rsidR="007D52B0" w:rsidRDefault="007D52B0" w:rsidP="007D52B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C0252EF" w14:textId="77777777" w:rsidR="007D52B0" w:rsidRDefault="007D52B0" w:rsidP="007D52B0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70345D5C" w14:textId="77777777" w:rsidR="007D52B0" w:rsidRPr="00A972D5" w:rsidRDefault="007D52B0" w:rsidP="007D52B0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23EE77A7" w14:textId="77777777" w:rsidR="007D52B0" w:rsidRDefault="007D52B0" w:rsidP="007D52B0"/>
    <w:p w14:paraId="701AC742" w14:textId="77777777" w:rsidR="00806B0A" w:rsidRPr="007D52B0" w:rsidRDefault="00806B0A" w:rsidP="007D52B0"/>
    <w:sectPr w:rsidR="00806B0A" w:rsidRPr="007D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20A6E5A4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65E20BCC"/>
    <w:name w:val="WW8Num822"/>
    <w:lvl w:ilvl="0" w:tplc="CF8E03A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43F25"/>
    <w:multiLevelType w:val="hybridMultilevel"/>
    <w:tmpl w:val="E8FA575C"/>
    <w:lvl w:ilvl="0" w:tplc="9F20FD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37D5"/>
    <w:multiLevelType w:val="hybridMultilevel"/>
    <w:tmpl w:val="D3A4B53E"/>
    <w:name w:val="WW8Num602"/>
    <w:lvl w:ilvl="0" w:tplc="84CAA0BC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9590">
    <w:abstractNumId w:val="3"/>
  </w:num>
  <w:num w:numId="2" w16cid:durableId="915675459">
    <w:abstractNumId w:val="20"/>
  </w:num>
  <w:num w:numId="3" w16cid:durableId="448202590">
    <w:abstractNumId w:val="14"/>
  </w:num>
  <w:num w:numId="4" w16cid:durableId="593976580">
    <w:abstractNumId w:val="16"/>
  </w:num>
  <w:num w:numId="5" w16cid:durableId="1739864708">
    <w:abstractNumId w:val="24"/>
  </w:num>
  <w:num w:numId="6" w16cid:durableId="872040265">
    <w:abstractNumId w:val="21"/>
  </w:num>
  <w:num w:numId="7" w16cid:durableId="264769678">
    <w:abstractNumId w:val="26"/>
  </w:num>
  <w:num w:numId="8" w16cid:durableId="1862162117">
    <w:abstractNumId w:val="23"/>
  </w:num>
  <w:num w:numId="9" w16cid:durableId="560095684">
    <w:abstractNumId w:val="25"/>
  </w:num>
  <w:num w:numId="10" w16cid:durableId="371806481">
    <w:abstractNumId w:val="12"/>
  </w:num>
  <w:num w:numId="11" w16cid:durableId="1325862450">
    <w:abstractNumId w:val="8"/>
  </w:num>
  <w:num w:numId="12" w16cid:durableId="884100827">
    <w:abstractNumId w:val="6"/>
  </w:num>
  <w:num w:numId="13" w16cid:durableId="1153369333">
    <w:abstractNumId w:val="15"/>
  </w:num>
  <w:num w:numId="14" w16cid:durableId="300116447">
    <w:abstractNumId w:val="19"/>
  </w:num>
  <w:num w:numId="15" w16cid:durableId="12270357">
    <w:abstractNumId w:val="27"/>
  </w:num>
  <w:num w:numId="16" w16cid:durableId="1721250478">
    <w:abstractNumId w:val="22"/>
  </w:num>
  <w:num w:numId="17" w16cid:durableId="57168035">
    <w:abstractNumId w:val="7"/>
  </w:num>
  <w:num w:numId="18" w16cid:durableId="543979025">
    <w:abstractNumId w:val="18"/>
  </w:num>
  <w:num w:numId="19" w16cid:durableId="264851353">
    <w:abstractNumId w:val="5"/>
  </w:num>
  <w:num w:numId="20" w16cid:durableId="188491702">
    <w:abstractNumId w:val="11"/>
  </w:num>
  <w:num w:numId="21" w16cid:durableId="611671222">
    <w:abstractNumId w:val="2"/>
  </w:num>
  <w:num w:numId="22" w16cid:durableId="912617757">
    <w:abstractNumId w:val="9"/>
  </w:num>
  <w:num w:numId="23" w16cid:durableId="1600794630">
    <w:abstractNumId w:val="13"/>
  </w:num>
  <w:num w:numId="24" w16cid:durableId="2098817972">
    <w:abstractNumId w:val="17"/>
  </w:num>
  <w:num w:numId="25" w16cid:durableId="1931310864">
    <w:abstractNumId w:val="4"/>
  </w:num>
  <w:num w:numId="26" w16cid:durableId="438330259">
    <w:abstractNumId w:val="1"/>
  </w:num>
  <w:num w:numId="27" w16cid:durableId="1437097744">
    <w:abstractNumId w:val="0"/>
  </w:num>
  <w:num w:numId="28" w16cid:durableId="173612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0D2225"/>
    <w:rsid w:val="000D7069"/>
    <w:rsid w:val="002116AD"/>
    <w:rsid w:val="00217B82"/>
    <w:rsid w:val="00260489"/>
    <w:rsid w:val="0029638F"/>
    <w:rsid w:val="00312B0E"/>
    <w:rsid w:val="003236BE"/>
    <w:rsid w:val="0035205E"/>
    <w:rsid w:val="00534A18"/>
    <w:rsid w:val="005376D2"/>
    <w:rsid w:val="005A1AC0"/>
    <w:rsid w:val="005A2559"/>
    <w:rsid w:val="00781AE8"/>
    <w:rsid w:val="007B02EE"/>
    <w:rsid w:val="007D52B0"/>
    <w:rsid w:val="00806B0A"/>
    <w:rsid w:val="00872BE6"/>
    <w:rsid w:val="0089323B"/>
    <w:rsid w:val="008A23DA"/>
    <w:rsid w:val="00925947"/>
    <w:rsid w:val="00986717"/>
    <w:rsid w:val="009B4455"/>
    <w:rsid w:val="009D5868"/>
    <w:rsid w:val="009E6A6D"/>
    <w:rsid w:val="009E6E75"/>
    <w:rsid w:val="009F7CDF"/>
    <w:rsid w:val="00AA1BBA"/>
    <w:rsid w:val="00B11777"/>
    <w:rsid w:val="00B812C2"/>
    <w:rsid w:val="00B96639"/>
    <w:rsid w:val="00BB545F"/>
    <w:rsid w:val="00BE421F"/>
    <w:rsid w:val="00C47FF9"/>
    <w:rsid w:val="00CF29FE"/>
    <w:rsid w:val="00D52302"/>
    <w:rsid w:val="00DB0271"/>
    <w:rsid w:val="00DE40A2"/>
    <w:rsid w:val="00E772AF"/>
    <w:rsid w:val="00ED384D"/>
    <w:rsid w:val="00ED3B6F"/>
    <w:rsid w:val="00EE4135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312B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szpitalmsw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650D-4FE6-4117-8AD7-8FA85D2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32</cp:revision>
  <cp:lastPrinted>2023-10-23T11:38:00Z</cp:lastPrinted>
  <dcterms:created xsi:type="dcterms:W3CDTF">2020-03-04T11:09:00Z</dcterms:created>
  <dcterms:modified xsi:type="dcterms:W3CDTF">2023-10-31T11:29:00Z</dcterms:modified>
</cp:coreProperties>
</file>